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D1E3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D1E3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D1E3E">
        <w:rPr>
          <w:rFonts w:ascii="Century" w:hAnsi="Century"/>
          <w:b/>
          <w:sz w:val="24"/>
          <w:szCs w:val="24"/>
        </w:rPr>
        <w:t>Дзюбінській Любові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D1E3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D1E3E">
        <w:rPr>
          <w:rFonts w:ascii="Century" w:hAnsi="Century"/>
          <w:b/>
          <w:sz w:val="24"/>
          <w:szCs w:val="24"/>
        </w:rPr>
        <w:t>вул.Головна,23, с.Градівка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D1E3E">
        <w:rPr>
          <w:rFonts w:ascii="Century" w:hAnsi="Century"/>
          <w:sz w:val="24"/>
          <w:szCs w:val="24"/>
        </w:rPr>
        <w:t>Дзюбінській Любові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D1E3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D1E3E">
        <w:rPr>
          <w:rFonts w:ascii="Century" w:hAnsi="Century"/>
          <w:sz w:val="24"/>
          <w:szCs w:val="24"/>
        </w:rPr>
        <w:t>вул.Головна,23, с.Градівка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D1E3E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D1E3E">
        <w:rPr>
          <w:rFonts w:ascii="Century" w:hAnsi="Century"/>
          <w:bCs/>
          <w:sz w:val="24"/>
          <w:szCs w:val="24"/>
        </w:rPr>
        <w:t>Дзюбінській Любові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D1E3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D1E3E">
        <w:rPr>
          <w:rFonts w:ascii="Century" w:hAnsi="Century"/>
          <w:bCs/>
          <w:sz w:val="24"/>
          <w:szCs w:val="24"/>
        </w:rPr>
        <w:t>4620982200:12:011:0067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D1E3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D1E3E">
        <w:rPr>
          <w:rFonts w:ascii="Century" w:hAnsi="Century"/>
          <w:bCs/>
          <w:sz w:val="24"/>
          <w:szCs w:val="24"/>
        </w:rPr>
        <w:t>вул.Головна,23,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D1E3E">
        <w:rPr>
          <w:rFonts w:ascii="Century" w:hAnsi="Century"/>
          <w:bCs/>
          <w:sz w:val="24"/>
          <w:szCs w:val="24"/>
        </w:rPr>
        <w:t>Дзюбінській Любові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D1E3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D1E3E">
        <w:rPr>
          <w:rFonts w:ascii="Century" w:hAnsi="Century"/>
          <w:bCs/>
          <w:sz w:val="24"/>
          <w:szCs w:val="24"/>
        </w:rPr>
        <w:t>4620982200:12:011:0067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D1E3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D1E3E">
        <w:rPr>
          <w:rFonts w:ascii="Century" w:hAnsi="Century"/>
          <w:bCs/>
          <w:sz w:val="24"/>
          <w:szCs w:val="24"/>
        </w:rPr>
        <w:t>вул.Головна,23,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D1E3E">
        <w:rPr>
          <w:rFonts w:ascii="Century" w:hAnsi="Century"/>
          <w:bCs/>
          <w:sz w:val="24"/>
          <w:szCs w:val="24"/>
        </w:rPr>
        <w:t>Дзюбінській Любові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E3E" w:rsidRDefault="00DD1E3E" w:rsidP="00381483">
      <w:pPr>
        <w:spacing w:after="0" w:line="240" w:lineRule="auto"/>
      </w:pPr>
      <w:r>
        <w:separator/>
      </w:r>
    </w:p>
  </w:endnote>
  <w:endnote w:type="continuationSeparator" w:id="0">
    <w:p w:rsidR="00DD1E3E" w:rsidRDefault="00DD1E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E3E" w:rsidRDefault="00DD1E3E" w:rsidP="00381483">
      <w:pPr>
        <w:spacing w:after="0" w:line="240" w:lineRule="auto"/>
      </w:pPr>
      <w:r>
        <w:separator/>
      </w:r>
    </w:p>
  </w:footnote>
  <w:footnote w:type="continuationSeparator" w:id="0">
    <w:p w:rsidR="00DD1E3E" w:rsidRDefault="00DD1E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D1E3E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