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175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53016">
        <w:rPr>
          <w:rFonts w:ascii="Century" w:eastAsia="Calibri" w:hAnsi="Century"/>
          <w:b/>
          <w:sz w:val="32"/>
          <w:szCs w:val="36"/>
          <w:lang w:eastAsia="ru-RU"/>
        </w:rPr>
        <w:t>29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175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/>
          <w:sz w:val="24"/>
          <w:szCs w:val="24"/>
        </w:rPr>
        <w:t>Гук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175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17585">
        <w:rPr>
          <w:rFonts w:ascii="Century" w:hAnsi="Century"/>
          <w:b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17585">
        <w:rPr>
          <w:rFonts w:ascii="Century" w:hAnsi="Century"/>
          <w:sz w:val="24"/>
          <w:szCs w:val="24"/>
        </w:rPr>
        <w:t>Гук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175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17585">
        <w:rPr>
          <w:rFonts w:ascii="Century" w:hAnsi="Century"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758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484" w:rsidRDefault="00FC3484" w:rsidP="00381483">
      <w:pPr>
        <w:spacing w:after="0" w:line="240" w:lineRule="auto"/>
      </w:pPr>
      <w:r>
        <w:separator/>
      </w:r>
    </w:p>
  </w:endnote>
  <w:endnote w:type="continuationSeparator" w:id="0">
    <w:p w:rsidR="00FC3484" w:rsidRDefault="00FC34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484" w:rsidRDefault="00FC3484" w:rsidP="00381483">
      <w:pPr>
        <w:spacing w:after="0" w:line="240" w:lineRule="auto"/>
      </w:pPr>
      <w:r>
        <w:separator/>
      </w:r>
    </w:p>
  </w:footnote>
  <w:footnote w:type="continuationSeparator" w:id="0">
    <w:p w:rsidR="00FC3484" w:rsidRDefault="00FC34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17585"/>
    <w:rsid w:val="00833832"/>
    <w:rsid w:val="008757FA"/>
    <w:rsid w:val="009A790A"/>
    <w:rsid w:val="00A02930"/>
    <w:rsid w:val="00A230E2"/>
    <w:rsid w:val="00A23EC4"/>
    <w:rsid w:val="00A701EC"/>
    <w:rsid w:val="00B30AA5"/>
    <w:rsid w:val="00B5301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E5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2025-05-19T07:30:00Z</dcterms:modified>
</cp:coreProperties>
</file>